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1605E26" w:rsidR="00D9083D" w:rsidRDefault="00656A35">
      <w:pPr>
        <w:spacing w:before="240"/>
      </w:pPr>
      <w:r>
        <w:t>Nucleo concettuale</w:t>
      </w:r>
      <w:r w:rsidR="00330DA7">
        <w:t>:</w:t>
      </w:r>
      <w:r>
        <w:t xml:space="preserve"> </w:t>
      </w:r>
      <w:bookmarkStart w:id="0" w:name="_GoBack"/>
      <w:bookmarkEnd w:id="0"/>
      <w:r w:rsidR="00330DA7">
        <w:t>cittadinanza digitale</w:t>
      </w:r>
    </w:p>
    <w:p w14:paraId="00000002" w14:textId="77777777" w:rsidR="00D9083D" w:rsidRDefault="00330DA7">
      <w:pPr>
        <w:spacing w:before="240"/>
      </w:pPr>
      <w:r>
        <w:t xml:space="preserve">Discipline </w:t>
      </w:r>
      <w:proofErr w:type="spellStart"/>
      <w:proofErr w:type="gramStart"/>
      <w:r>
        <w:t>coinvolte:discipline</w:t>
      </w:r>
      <w:proofErr w:type="spellEnd"/>
      <w:proofErr w:type="gramEnd"/>
      <w:r>
        <w:t xml:space="preserve"> pittoriche e </w:t>
      </w:r>
      <w:proofErr w:type="spellStart"/>
      <w:r>
        <w:t>plastiche,storia</w:t>
      </w:r>
      <w:proofErr w:type="spellEnd"/>
      <w:r>
        <w:t xml:space="preserve"> dell'arte</w:t>
      </w:r>
    </w:p>
    <w:p w14:paraId="00000003" w14:textId="77777777" w:rsidR="00D9083D" w:rsidRDefault="00330DA7">
      <w:pPr>
        <w:spacing w:before="240"/>
      </w:pPr>
      <w:r>
        <w:t>Indirizzato ad una classe 5^di liceo artistico.</w:t>
      </w:r>
    </w:p>
    <w:p w14:paraId="00000004" w14:textId="77777777" w:rsidR="00D9083D" w:rsidRDefault="00D9083D">
      <w:pPr>
        <w:spacing w:before="240"/>
        <w:rPr>
          <w:sz w:val="20"/>
          <w:szCs w:val="20"/>
        </w:rPr>
      </w:pPr>
    </w:p>
    <w:p w14:paraId="00000005" w14:textId="77777777" w:rsidR="00D9083D" w:rsidRDefault="00D9083D">
      <w:pPr>
        <w:spacing w:before="240"/>
        <w:rPr>
          <w:sz w:val="20"/>
          <w:szCs w:val="20"/>
        </w:rPr>
      </w:pPr>
    </w:p>
    <w:p w14:paraId="00000006" w14:textId="77777777" w:rsidR="00D9083D" w:rsidRDefault="00D9083D">
      <w:pPr>
        <w:spacing w:before="240"/>
        <w:rPr>
          <w:sz w:val="20"/>
          <w:szCs w:val="20"/>
        </w:rPr>
      </w:pPr>
    </w:p>
    <w:p w14:paraId="00000007" w14:textId="77777777" w:rsidR="00D9083D" w:rsidRDefault="00330DA7">
      <w:pPr>
        <w:spacing w:before="240"/>
      </w:pPr>
      <w:proofErr w:type="spellStart"/>
      <w:proofErr w:type="gramStart"/>
      <w:r>
        <w:t>Oggetto:interazione</w:t>
      </w:r>
      <w:proofErr w:type="spellEnd"/>
      <w:proofErr w:type="gramEnd"/>
      <w:r>
        <w:t xml:space="preserve"> tra una classe di scuola d'infanzia ed una classe del quinto anno di un liceo artistico. </w:t>
      </w:r>
    </w:p>
    <w:p w14:paraId="00000008" w14:textId="77777777" w:rsidR="00D9083D" w:rsidRDefault="00D9083D">
      <w:pPr>
        <w:spacing w:before="240"/>
        <w:rPr>
          <w:sz w:val="20"/>
          <w:szCs w:val="20"/>
        </w:rPr>
      </w:pPr>
    </w:p>
    <w:p w14:paraId="00000009" w14:textId="77777777" w:rsidR="00D9083D" w:rsidRDefault="00D9083D">
      <w:pPr>
        <w:spacing w:before="240"/>
        <w:rPr>
          <w:sz w:val="20"/>
          <w:szCs w:val="20"/>
        </w:rPr>
      </w:pPr>
    </w:p>
    <w:p w14:paraId="0000000A" w14:textId="77777777" w:rsidR="00D9083D" w:rsidRDefault="00330DA7">
      <w:pPr>
        <w:spacing w:before="240"/>
      </w:pPr>
      <w:r>
        <w:t>Attività:</w:t>
      </w:r>
    </w:p>
    <w:p w14:paraId="0000000B" w14:textId="77777777" w:rsidR="00D9083D" w:rsidRDefault="00330DA7">
      <w:pPr>
        <w:spacing w:before="240"/>
      </w:pPr>
      <w:r>
        <w:t>Fase</w:t>
      </w:r>
      <w:proofErr w:type="gramStart"/>
      <w:r>
        <w:t>1:Sulla</w:t>
      </w:r>
      <w:proofErr w:type="gramEnd"/>
      <w:r>
        <w:t xml:space="preserve"> base del concetto di riemersione proposto da Paul </w:t>
      </w:r>
      <w:proofErr w:type="spellStart"/>
      <w:r>
        <w:t>klee</w:t>
      </w:r>
      <w:proofErr w:type="spellEnd"/>
      <w:r>
        <w:t xml:space="preserve"> la classe dei </w:t>
      </w:r>
      <w:proofErr w:type="spellStart"/>
      <w:r>
        <w:t>diplomandi</w:t>
      </w:r>
      <w:proofErr w:type="spellEnd"/>
      <w:r>
        <w:t xml:space="preserve"> dovrà rielaborare disegni frutto della cre</w:t>
      </w:r>
      <w:r>
        <w:t xml:space="preserve">atività infantile partendo da una ricomposizione atta a riorganizzare lo spunto ricevuto. </w:t>
      </w:r>
    </w:p>
    <w:p w14:paraId="0000000C" w14:textId="77777777" w:rsidR="00D9083D" w:rsidRDefault="00D9083D">
      <w:pPr>
        <w:spacing w:before="240"/>
        <w:rPr>
          <w:sz w:val="20"/>
          <w:szCs w:val="20"/>
        </w:rPr>
      </w:pPr>
    </w:p>
    <w:p w14:paraId="0000000D" w14:textId="77777777" w:rsidR="00D9083D" w:rsidRDefault="00D9083D">
      <w:pPr>
        <w:spacing w:before="240"/>
        <w:rPr>
          <w:sz w:val="20"/>
          <w:szCs w:val="20"/>
        </w:rPr>
      </w:pPr>
    </w:p>
    <w:p w14:paraId="0000000E" w14:textId="77777777" w:rsidR="00D9083D" w:rsidRDefault="00330DA7">
      <w:pPr>
        <w:spacing w:before="240"/>
      </w:pPr>
      <w:r>
        <w:t>Fase</w:t>
      </w:r>
      <w:proofErr w:type="gramStart"/>
      <w:r>
        <w:t>2:Il</w:t>
      </w:r>
      <w:proofErr w:type="gramEnd"/>
      <w:r>
        <w:t xml:space="preserve"> prodotto ottenuto dovrà essere riproposto ai bambini e spiegato al fine di ottenere da parte loro una ulteriore libera manipolazione.</w:t>
      </w:r>
    </w:p>
    <w:p w14:paraId="0000000F" w14:textId="77777777" w:rsidR="00D9083D" w:rsidRDefault="00D9083D">
      <w:pPr>
        <w:spacing w:before="240"/>
        <w:rPr>
          <w:sz w:val="20"/>
          <w:szCs w:val="20"/>
        </w:rPr>
      </w:pPr>
    </w:p>
    <w:p w14:paraId="00000010" w14:textId="77777777" w:rsidR="00D9083D" w:rsidRDefault="00D9083D">
      <w:pPr>
        <w:spacing w:before="240"/>
        <w:rPr>
          <w:sz w:val="20"/>
          <w:szCs w:val="20"/>
        </w:rPr>
      </w:pPr>
    </w:p>
    <w:p w14:paraId="00000011" w14:textId="77777777" w:rsidR="00D9083D" w:rsidRDefault="00330DA7">
      <w:pPr>
        <w:spacing w:before="240"/>
      </w:pPr>
      <w:proofErr w:type="spellStart"/>
      <w:proofErr w:type="gramStart"/>
      <w:r>
        <w:t>OBIETTIVO:mettere</w:t>
      </w:r>
      <w:proofErr w:type="spellEnd"/>
      <w:proofErr w:type="gramEnd"/>
      <w:r>
        <w:t xml:space="preserve"> </w:t>
      </w:r>
      <w:r>
        <w:t>in relazione la creatività spontanea del periodo prescolastico con un livello di consapevolezza maturato alla fine del percorso formativo in campo artistico, mediante lo spunto fornito da un grande artista come Paul Klee che, della valorizzazione del spont</w:t>
      </w:r>
      <w:r>
        <w:t xml:space="preserve">aneità infantile ne ha fatto una continua dominante nell'ambito della sua produzione artistica </w:t>
      </w:r>
    </w:p>
    <w:p w14:paraId="00000012" w14:textId="77777777" w:rsidR="00D9083D" w:rsidRDefault="00330DA7">
      <w:pPr>
        <w:spacing w:before="240" w:after="240"/>
      </w:pPr>
      <w:r>
        <w:t xml:space="preserve"> </w:t>
      </w:r>
    </w:p>
    <w:p w14:paraId="00000013" w14:textId="77777777" w:rsidR="00D9083D" w:rsidRDefault="00D9083D"/>
    <w:sectPr w:rsidR="00D9083D">
      <w:headerReference w:type="default" r:id="rId6"/>
      <w:headerReference w:type="first" r:id="rId7"/>
      <w:footerReference w:type="first" r:id="rId8"/>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EB8D8" w14:textId="77777777" w:rsidR="00330DA7" w:rsidRDefault="00330DA7">
      <w:pPr>
        <w:spacing w:line="240" w:lineRule="auto"/>
      </w:pPr>
      <w:r>
        <w:separator/>
      </w:r>
    </w:p>
  </w:endnote>
  <w:endnote w:type="continuationSeparator" w:id="0">
    <w:p w14:paraId="7C0833EA" w14:textId="77777777" w:rsidR="00330DA7" w:rsidRDefault="00330D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6" w14:textId="77777777" w:rsidR="00D9083D" w:rsidRDefault="00D908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AE6B4" w14:textId="77777777" w:rsidR="00330DA7" w:rsidRDefault="00330DA7">
      <w:pPr>
        <w:spacing w:line="240" w:lineRule="auto"/>
      </w:pPr>
      <w:r>
        <w:separator/>
      </w:r>
    </w:p>
  </w:footnote>
  <w:footnote w:type="continuationSeparator" w:id="0">
    <w:p w14:paraId="63D95B6E" w14:textId="77777777" w:rsidR="00330DA7" w:rsidRDefault="00330D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4" w14:textId="77777777" w:rsidR="00D9083D" w:rsidRDefault="00D908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5" w14:textId="77777777" w:rsidR="00D9083D" w:rsidRDefault="00D9083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83D"/>
    <w:rsid w:val="00330DA7"/>
    <w:rsid w:val="00656A35"/>
    <w:rsid w:val="00D908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D483079"/>
  <w15:docId w15:val="{29977D9E-DE6F-9F4F-A811-E5000C39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 di Microsoft Office</cp:lastModifiedBy>
  <cp:revision>2</cp:revision>
  <dcterms:created xsi:type="dcterms:W3CDTF">2021-07-28T18:24:00Z</dcterms:created>
  <dcterms:modified xsi:type="dcterms:W3CDTF">2021-07-28T18:24:00Z</dcterms:modified>
</cp:coreProperties>
</file>